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35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961"/>
      </w:tblGrid>
      <w:tr w:rsidR="00A509F7" w:rsidRPr="00090374" w:rsidTr="003357A8">
        <w:trPr>
          <w:trHeight w:hRule="exact" w:val="438"/>
        </w:trPr>
        <w:tc>
          <w:tcPr>
            <w:tcW w:w="5274" w:type="dxa"/>
            <w:vMerge w:val="restart"/>
          </w:tcPr>
          <w:p w:rsidR="00B86BCC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10AB4" w:rsidRPr="00F10AB4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1"/>
              <w:tblW w:w="4464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</w:tblGrid>
            <w:tr w:rsidR="002908B8" w:rsidRPr="00090374" w:rsidTr="00E039E3">
              <w:trPr>
                <w:trHeight w:val="1892"/>
              </w:trPr>
              <w:tc>
                <w:tcPr>
                  <w:tcW w:w="4464" w:type="dxa"/>
                </w:tcPr>
                <w:p w:rsidR="00B86BCC" w:rsidRPr="00B036A7" w:rsidRDefault="00B86BCC" w:rsidP="003070D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ПРОКУРАТУРА</w:t>
                  </w:r>
                  <w:r w:rsidR="00B278C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РОССИЙСКОЙ ФЕДЕРАЦИИ</w:t>
                  </w:r>
                </w:p>
                <w:p w:rsidR="00B86BCC" w:rsidRPr="006668AE" w:rsidRDefault="00B86BCC" w:rsidP="003070DF">
                  <w:pPr>
                    <w:ind w:firstLine="493"/>
                    <w:jc w:val="center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</w:p>
                <w:p w:rsidR="00B86BCC" w:rsidRDefault="000C5FB5" w:rsidP="003070DF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ПРОКУРАТУРА</w:t>
                  </w:r>
                  <w:r w:rsidR="00B86BCC"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413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РЕСПУБЛИКИ МОРДОВИЯ</w:t>
                  </w:r>
                </w:p>
                <w:p w:rsidR="00056F60" w:rsidRPr="00B036A7" w:rsidRDefault="00056F60" w:rsidP="00056F60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Прокуратура Темниковского района</w:t>
                  </w:r>
                </w:p>
                <w:p w:rsidR="00B86BCC" w:rsidRPr="00FC4F3B" w:rsidRDefault="00B86BCC" w:rsidP="003070DF">
                  <w:pPr>
                    <w:pStyle w:val="3"/>
                    <w:spacing w:line="202" w:lineRule="auto"/>
                    <w:ind w:firstLine="49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86BCC" w:rsidRPr="007C1202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Бараева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Темников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1220</w:t>
                  </w:r>
                </w:p>
                <w:p w:rsidR="006668AE" w:rsidRPr="00090374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8-834-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  <w:p w:rsidR="006668AE" w:rsidRPr="00090374" w:rsidRDefault="004137AB" w:rsidP="00090374">
                  <w:pPr>
                    <w:spacing w:line="200" w:lineRule="exact"/>
                    <w:jc w:val="center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: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temnikov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@</w:t>
                  </w:r>
                  <w:r w:rsidR="00090374"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13.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mailop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A509F7" w:rsidRPr="00090374" w:rsidRDefault="00A509F7" w:rsidP="003070DF">
            <w:pPr>
              <w:tabs>
                <w:tab w:val="right" w:pos="4784"/>
              </w:tabs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C567D" w:rsidRPr="00090374" w:rsidRDefault="007C567D" w:rsidP="003070DF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09F7" w:rsidRPr="00B036A7" w:rsidTr="003357A8">
        <w:trPr>
          <w:trHeight w:val="1690"/>
        </w:trPr>
        <w:tc>
          <w:tcPr>
            <w:tcW w:w="5274" w:type="dxa"/>
            <w:vMerge/>
          </w:tcPr>
          <w:p w:rsidR="00A509F7" w:rsidRPr="00090374" w:rsidRDefault="00A509F7" w:rsidP="003070DF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vMerge w:val="restart"/>
          </w:tcPr>
          <w:p w:rsidR="00090374" w:rsidRPr="00CC3121" w:rsidRDefault="00090374" w:rsidP="00863480">
            <w:pPr>
              <w:spacing w:line="240" w:lineRule="exact"/>
              <w:ind w:left="-11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F5A" w:rsidRPr="00B036A7" w:rsidTr="004A70BA">
        <w:trPr>
          <w:trHeight w:hRule="exact" w:val="1208"/>
        </w:trPr>
        <w:tc>
          <w:tcPr>
            <w:tcW w:w="5274" w:type="dxa"/>
          </w:tcPr>
          <w:p w:rsidR="004B5FA0" w:rsidRPr="004A70BA" w:rsidRDefault="00CC3903" w:rsidP="004A70BA">
            <w:pPr>
              <w:spacing w:before="240"/>
              <w:ind w:left="344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DATESTAMP"/>
            <w:r w:rsidRPr="00C305D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штамп регистрации</w:t>
            </w:r>
            <w:bookmarkEnd w:id="0"/>
          </w:p>
          <w:p w:rsidR="00C36F5A" w:rsidRPr="00B036A7" w:rsidRDefault="00C36F5A" w:rsidP="004A70BA">
            <w:pPr>
              <w:spacing w:before="240"/>
              <w:ind w:left="34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C36F5A" w:rsidRPr="00B036A7" w:rsidRDefault="00C36F5A" w:rsidP="0030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843" w:rsidRPr="00617843" w:rsidRDefault="00F10AB4" w:rsidP="008634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1088390</wp:posOffset>
            </wp:positionH>
            <wp:positionV relativeFrom="page">
              <wp:posOffset>251239</wp:posOffset>
            </wp:positionV>
            <wp:extent cx="563245" cy="622935"/>
            <wp:effectExtent l="0" t="0" r="8255" b="5715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843" w:rsidRPr="00617843" w:rsidRDefault="00617843" w:rsidP="0061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DDB" w:rsidRDefault="004E0DDB" w:rsidP="004750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Мировым судьей судебного участка Темниковского района рассмотрены дела об административных правонарушениях, возбужденные прокуратурой района в отношении и.о. главы Темниковского городского поселения и и.о. главы Андреевского сельского поселения, по фактам заключения администрациями поселений договоров за пределами лимитов бюджетных средств. </w:t>
      </w:r>
    </w:p>
    <w:p w:rsidR="004E0DDB" w:rsidRDefault="004E0DDB" w:rsidP="00475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26A">
        <w:rPr>
          <w:rFonts w:ascii="Times New Roman" w:hAnsi="Times New Roman" w:cs="Times New Roman"/>
          <w:bCs/>
          <w:color w:val="000000"/>
          <w:sz w:val="28"/>
          <w:szCs w:val="28"/>
        </w:rPr>
        <w:t>Ранее проведенн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ыми</w:t>
      </w:r>
      <w:r w:rsidRPr="00A24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прокуратурой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проверками установлено, что </w:t>
      </w:r>
      <w:r w:rsidRPr="002F225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Темник</w:t>
      </w:r>
      <w:r w:rsidR="00DA35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вского городского поселения </w:t>
      </w:r>
      <w:r w:rsidRPr="002F225C">
        <w:rPr>
          <w:rFonts w:ascii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744A58">
        <w:rPr>
          <w:rFonts w:ascii="Times New Roman" w:hAnsi="Times New Roman" w:cs="Times New Roman"/>
          <w:color w:val="000000"/>
          <w:sz w:val="28"/>
          <w:szCs w:val="28"/>
        </w:rPr>
        <w:t>на выполнение услуги по разработке дизайн-проекта по капитальному ремонту объекта «Благоустройство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ул. Ленина в г. Темников Темни</w:t>
      </w:r>
      <w:r w:rsidR="00DA35F1">
        <w:rPr>
          <w:rFonts w:ascii="Times New Roman" w:hAnsi="Times New Roman" w:cs="Times New Roman"/>
          <w:sz w:val="28"/>
          <w:szCs w:val="28"/>
        </w:rPr>
        <w:t xml:space="preserve">ковского муниципального района», а администрацией Андреевского сельского поселения – договор на поставку оборудования. </w:t>
      </w:r>
      <w:r w:rsidRPr="002F225C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 xml:space="preserve">цена </w:t>
      </w:r>
      <w:r w:rsidRPr="002F225C">
        <w:rPr>
          <w:rFonts w:ascii="Times New Roman" w:hAnsi="Times New Roman" w:cs="Times New Roman"/>
          <w:sz w:val="28"/>
          <w:szCs w:val="28"/>
        </w:rPr>
        <w:t>по данн</w:t>
      </w:r>
      <w:r w:rsidR="00DA35F1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DA35F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25C">
        <w:rPr>
          <w:rFonts w:ascii="Times New Roman" w:hAnsi="Times New Roman" w:cs="Times New Roman"/>
          <w:sz w:val="28"/>
          <w:szCs w:val="28"/>
        </w:rPr>
        <w:t xml:space="preserve">с учетом ранее заключенных сделок превысила объем финансирования по строке </w:t>
      </w:r>
      <w:r w:rsidRPr="00DA35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44A58">
        <w:rPr>
          <w:rFonts w:ascii="Times New Roman" w:hAnsi="Times New Roman" w:cs="Times New Roman"/>
          <w:color w:val="000000"/>
          <w:sz w:val="28"/>
          <w:szCs w:val="28"/>
        </w:rPr>
        <w:t>прочая закупка товаров, работ и услуг для обеспечения муниципальных нужд», определенный решени</w:t>
      </w:r>
      <w:r w:rsidR="00DA35F1">
        <w:rPr>
          <w:rFonts w:ascii="Times New Roman" w:hAnsi="Times New Roman" w:cs="Times New Roman"/>
          <w:color w:val="000000"/>
          <w:sz w:val="28"/>
          <w:szCs w:val="28"/>
        </w:rPr>
        <w:t>ями представительных органов власти о</w:t>
      </w:r>
      <w:r w:rsidRPr="00744A58">
        <w:rPr>
          <w:rFonts w:ascii="Times New Roman" w:hAnsi="Times New Roman" w:cs="Times New Roman"/>
          <w:color w:val="000000"/>
          <w:sz w:val="28"/>
          <w:szCs w:val="28"/>
        </w:rPr>
        <w:t xml:space="preserve"> бюджете</w:t>
      </w:r>
      <w:r w:rsidR="00DA35F1">
        <w:rPr>
          <w:rFonts w:ascii="Times New Roman" w:hAnsi="Times New Roman" w:cs="Times New Roman"/>
          <w:color w:val="000000"/>
          <w:sz w:val="28"/>
          <w:szCs w:val="28"/>
        </w:rPr>
        <w:t xml:space="preserve">. Мировым судьей и.о. глав привлечены к административной ответственности по статьям 15.15.10 КоАП РФ и им назначено наказание в виде штрафа в размере 20 000 рублей каждому. </w:t>
      </w:r>
    </w:p>
    <w:p w:rsidR="007C6C23" w:rsidRDefault="00DA35F1" w:rsidP="007C6C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Постановления </w:t>
      </w:r>
      <w:r w:rsidR="00AB2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вступили </w:t>
      </w:r>
      <w:r w:rsidR="00AB2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законную силу. </w:t>
      </w:r>
    </w:p>
    <w:sectPr w:rsidR="007C6C23" w:rsidSect="00F10AB4">
      <w:headerReference w:type="default" r:id="rId8"/>
      <w:footerReference w:type="first" r:id="rId9"/>
      <w:pgSz w:w="11906" w:h="16838"/>
      <w:pgMar w:top="1134" w:right="851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8D" w:rsidRDefault="002A438D" w:rsidP="00466B1C">
      <w:pPr>
        <w:spacing w:after="0" w:line="240" w:lineRule="auto"/>
      </w:pPr>
      <w:r>
        <w:separator/>
      </w:r>
    </w:p>
  </w:endnote>
  <w:end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540C41">
            <w:rPr>
              <w:rFonts w:ascii="Times New Roman" w:hAnsi="Times New Roman"/>
              <w:sz w:val="16"/>
              <w:szCs w:val="16"/>
            </w:rPr>
            <w:t>Темниковского района</w:t>
          </w:r>
          <w:r w:rsidR="004137AB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7B42EE" w:rsidRPr="00E12680" w:rsidRDefault="007B42EE" w:rsidP="00540C4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ег.номер</w:t>
          </w:r>
          <w:bookmarkEnd w:id="2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8D" w:rsidRDefault="002A438D" w:rsidP="00466B1C">
      <w:pPr>
        <w:spacing w:after="0" w:line="240" w:lineRule="auto"/>
      </w:pPr>
      <w:r>
        <w:separator/>
      </w:r>
    </w:p>
  </w:footnote>
  <w:foot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4627D3" w:rsidRDefault="008A7AFC" w:rsidP="004627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35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77F9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56F60"/>
    <w:rsid w:val="00070B35"/>
    <w:rsid w:val="000742B5"/>
    <w:rsid w:val="00074707"/>
    <w:rsid w:val="00076177"/>
    <w:rsid w:val="00076B9F"/>
    <w:rsid w:val="0008292C"/>
    <w:rsid w:val="00085A49"/>
    <w:rsid w:val="00090374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6050"/>
    <w:rsid w:val="000D65B9"/>
    <w:rsid w:val="000E0802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1229F"/>
    <w:rsid w:val="001178F6"/>
    <w:rsid w:val="00126DFD"/>
    <w:rsid w:val="00127E0E"/>
    <w:rsid w:val="0013499B"/>
    <w:rsid w:val="00135D39"/>
    <w:rsid w:val="00145AB2"/>
    <w:rsid w:val="00146D5F"/>
    <w:rsid w:val="00150368"/>
    <w:rsid w:val="001511BB"/>
    <w:rsid w:val="001572D5"/>
    <w:rsid w:val="00157D69"/>
    <w:rsid w:val="001619D9"/>
    <w:rsid w:val="00161EB1"/>
    <w:rsid w:val="00167170"/>
    <w:rsid w:val="001708FF"/>
    <w:rsid w:val="0017389D"/>
    <w:rsid w:val="00182496"/>
    <w:rsid w:val="0018383C"/>
    <w:rsid w:val="0018600B"/>
    <w:rsid w:val="001A44F2"/>
    <w:rsid w:val="001A67CC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3422E"/>
    <w:rsid w:val="002371BB"/>
    <w:rsid w:val="00246023"/>
    <w:rsid w:val="0024732D"/>
    <w:rsid w:val="00247E6A"/>
    <w:rsid w:val="002636CB"/>
    <w:rsid w:val="00270217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A3E"/>
    <w:rsid w:val="002A438D"/>
    <w:rsid w:val="002A516A"/>
    <w:rsid w:val="002A55FB"/>
    <w:rsid w:val="002C5D18"/>
    <w:rsid w:val="002D0D23"/>
    <w:rsid w:val="002D1EBD"/>
    <w:rsid w:val="002E1837"/>
    <w:rsid w:val="002E193E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357A8"/>
    <w:rsid w:val="0034315B"/>
    <w:rsid w:val="00345072"/>
    <w:rsid w:val="00345113"/>
    <w:rsid w:val="00371D8F"/>
    <w:rsid w:val="003720E3"/>
    <w:rsid w:val="00381BA1"/>
    <w:rsid w:val="003913CD"/>
    <w:rsid w:val="00391618"/>
    <w:rsid w:val="003A43A8"/>
    <w:rsid w:val="003A4433"/>
    <w:rsid w:val="003B0766"/>
    <w:rsid w:val="003B2439"/>
    <w:rsid w:val="003C0D22"/>
    <w:rsid w:val="003D4BF1"/>
    <w:rsid w:val="003F00A7"/>
    <w:rsid w:val="004137AB"/>
    <w:rsid w:val="004153A6"/>
    <w:rsid w:val="0041542F"/>
    <w:rsid w:val="0042322D"/>
    <w:rsid w:val="004261B0"/>
    <w:rsid w:val="004266FA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75F"/>
    <w:rsid w:val="004750D9"/>
    <w:rsid w:val="004807A6"/>
    <w:rsid w:val="00480A2E"/>
    <w:rsid w:val="004825C8"/>
    <w:rsid w:val="00492123"/>
    <w:rsid w:val="00494DAB"/>
    <w:rsid w:val="004A2402"/>
    <w:rsid w:val="004A3A1D"/>
    <w:rsid w:val="004A70BA"/>
    <w:rsid w:val="004B2EF6"/>
    <w:rsid w:val="004B2FD2"/>
    <w:rsid w:val="004B5F63"/>
    <w:rsid w:val="004B5FA0"/>
    <w:rsid w:val="004C1642"/>
    <w:rsid w:val="004C6A25"/>
    <w:rsid w:val="004C6FCE"/>
    <w:rsid w:val="004C7F8A"/>
    <w:rsid w:val="004D0529"/>
    <w:rsid w:val="004D4C97"/>
    <w:rsid w:val="004E0DDB"/>
    <w:rsid w:val="004F02E5"/>
    <w:rsid w:val="004F0BA0"/>
    <w:rsid w:val="004F0C71"/>
    <w:rsid w:val="004F14AF"/>
    <w:rsid w:val="004F1531"/>
    <w:rsid w:val="004F6109"/>
    <w:rsid w:val="005029B0"/>
    <w:rsid w:val="00511B78"/>
    <w:rsid w:val="005204BC"/>
    <w:rsid w:val="00534FC8"/>
    <w:rsid w:val="00540C41"/>
    <w:rsid w:val="005417E3"/>
    <w:rsid w:val="00547B65"/>
    <w:rsid w:val="00571A89"/>
    <w:rsid w:val="00572C5A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7DB7"/>
    <w:rsid w:val="005E28D0"/>
    <w:rsid w:val="005E4A48"/>
    <w:rsid w:val="005F0864"/>
    <w:rsid w:val="005F0C99"/>
    <w:rsid w:val="005F1C75"/>
    <w:rsid w:val="005F6607"/>
    <w:rsid w:val="005F736F"/>
    <w:rsid w:val="005F7A6A"/>
    <w:rsid w:val="0061330A"/>
    <w:rsid w:val="00614CE9"/>
    <w:rsid w:val="00617843"/>
    <w:rsid w:val="0062430C"/>
    <w:rsid w:val="00626321"/>
    <w:rsid w:val="00630B6E"/>
    <w:rsid w:val="00630F73"/>
    <w:rsid w:val="006320F5"/>
    <w:rsid w:val="0063502F"/>
    <w:rsid w:val="00635E6A"/>
    <w:rsid w:val="00636F28"/>
    <w:rsid w:val="00650837"/>
    <w:rsid w:val="00657E9B"/>
    <w:rsid w:val="00661D16"/>
    <w:rsid w:val="00665021"/>
    <w:rsid w:val="006668AE"/>
    <w:rsid w:val="006716B1"/>
    <w:rsid w:val="0068220D"/>
    <w:rsid w:val="00684ECB"/>
    <w:rsid w:val="00692FDF"/>
    <w:rsid w:val="006946D7"/>
    <w:rsid w:val="00695D0E"/>
    <w:rsid w:val="00697628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3B93"/>
    <w:rsid w:val="00711AC5"/>
    <w:rsid w:val="00722302"/>
    <w:rsid w:val="00722B56"/>
    <w:rsid w:val="00732F91"/>
    <w:rsid w:val="00733443"/>
    <w:rsid w:val="007343BF"/>
    <w:rsid w:val="00737708"/>
    <w:rsid w:val="00746475"/>
    <w:rsid w:val="00750260"/>
    <w:rsid w:val="007535CB"/>
    <w:rsid w:val="00753FC8"/>
    <w:rsid w:val="00761CCB"/>
    <w:rsid w:val="00762F6E"/>
    <w:rsid w:val="007633B5"/>
    <w:rsid w:val="007834E9"/>
    <w:rsid w:val="00785C87"/>
    <w:rsid w:val="00791D39"/>
    <w:rsid w:val="00794A9A"/>
    <w:rsid w:val="007A05D6"/>
    <w:rsid w:val="007B42EE"/>
    <w:rsid w:val="007C1202"/>
    <w:rsid w:val="007C5569"/>
    <w:rsid w:val="007C567D"/>
    <w:rsid w:val="007C6C23"/>
    <w:rsid w:val="007D4AA8"/>
    <w:rsid w:val="007D6EED"/>
    <w:rsid w:val="007F12D9"/>
    <w:rsid w:val="00802F23"/>
    <w:rsid w:val="00804C07"/>
    <w:rsid w:val="00805C1A"/>
    <w:rsid w:val="00806D37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63480"/>
    <w:rsid w:val="0088566A"/>
    <w:rsid w:val="00886E5D"/>
    <w:rsid w:val="008926C7"/>
    <w:rsid w:val="00895359"/>
    <w:rsid w:val="00897FB9"/>
    <w:rsid w:val="008A4371"/>
    <w:rsid w:val="008A7AFC"/>
    <w:rsid w:val="008B3121"/>
    <w:rsid w:val="008D59DF"/>
    <w:rsid w:val="008D7376"/>
    <w:rsid w:val="008D7933"/>
    <w:rsid w:val="008E061B"/>
    <w:rsid w:val="008E313F"/>
    <w:rsid w:val="008E4601"/>
    <w:rsid w:val="00905A5C"/>
    <w:rsid w:val="0091220C"/>
    <w:rsid w:val="00916A9D"/>
    <w:rsid w:val="00922DBB"/>
    <w:rsid w:val="00924B31"/>
    <w:rsid w:val="00926289"/>
    <w:rsid w:val="00940170"/>
    <w:rsid w:val="00943BE2"/>
    <w:rsid w:val="0094686C"/>
    <w:rsid w:val="00951224"/>
    <w:rsid w:val="0096091F"/>
    <w:rsid w:val="0096156E"/>
    <w:rsid w:val="009748EA"/>
    <w:rsid w:val="00976A49"/>
    <w:rsid w:val="00984107"/>
    <w:rsid w:val="009900FB"/>
    <w:rsid w:val="009A4FB5"/>
    <w:rsid w:val="009A5354"/>
    <w:rsid w:val="009A7FFB"/>
    <w:rsid w:val="009B1D79"/>
    <w:rsid w:val="009B5884"/>
    <w:rsid w:val="009C0855"/>
    <w:rsid w:val="009D194F"/>
    <w:rsid w:val="009D1BB1"/>
    <w:rsid w:val="009D62B4"/>
    <w:rsid w:val="009E2E34"/>
    <w:rsid w:val="009E407C"/>
    <w:rsid w:val="009E43FD"/>
    <w:rsid w:val="009E48A0"/>
    <w:rsid w:val="009F07E3"/>
    <w:rsid w:val="009F6EC2"/>
    <w:rsid w:val="009F728D"/>
    <w:rsid w:val="00A003E0"/>
    <w:rsid w:val="00A10AD4"/>
    <w:rsid w:val="00A10D96"/>
    <w:rsid w:val="00A155A1"/>
    <w:rsid w:val="00A26B7C"/>
    <w:rsid w:val="00A27FA2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2426"/>
    <w:rsid w:val="00A85B10"/>
    <w:rsid w:val="00A90064"/>
    <w:rsid w:val="00A93D35"/>
    <w:rsid w:val="00AA1946"/>
    <w:rsid w:val="00AA462E"/>
    <w:rsid w:val="00AA68A6"/>
    <w:rsid w:val="00AB248A"/>
    <w:rsid w:val="00AB31F0"/>
    <w:rsid w:val="00AC194A"/>
    <w:rsid w:val="00AD01B2"/>
    <w:rsid w:val="00AD3BD0"/>
    <w:rsid w:val="00AE3C35"/>
    <w:rsid w:val="00AF42B0"/>
    <w:rsid w:val="00B01D7C"/>
    <w:rsid w:val="00B036A7"/>
    <w:rsid w:val="00B13283"/>
    <w:rsid w:val="00B240B8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3C60"/>
    <w:rsid w:val="00C12FCC"/>
    <w:rsid w:val="00C135FA"/>
    <w:rsid w:val="00C235F2"/>
    <w:rsid w:val="00C24A8D"/>
    <w:rsid w:val="00C305D6"/>
    <w:rsid w:val="00C35747"/>
    <w:rsid w:val="00C36F5A"/>
    <w:rsid w:val="00C46016"/>
    <w:rsid w:val="00C64618"/>
    <w:rsid w:val="00C73527"/>
    <w:rsid w:val="00C82E82"/>
    <w:rsid w:val="00C872C5"/>
    <w:rsid w:val="00C92A12"/>
    <w:rsid w:val="00C935CF"/>
    <w:rsid w:val="00CA0DEB"/>
    <w:rsid w:val="00CA0E05"/>
    <w:rsid w:val="00CA491A"/>
    <w:rsid w:val="00CB26AF"/>
    <w:rsid w:val="00CB357A"/>
    <w:rsid w:val="00CB3C55"/>
    <w:rsid w:val="00CB4DD2"/>
    <w:rsid w:val="00CC24DD"/>
    <w:rsid w:val="00CC26D9"/>
    <w:rsid w:val="00CC3121"/>
    <w:rsid w:val="00CC3903"/>
    <w:rsid w:val="00CE60B2"/>
    <w:rsid w:val="00CF11D1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181"/>
    <w:rsid w:val="00D6420C"/>
    <w:rsid w:val="00D77A64"/>
    <w:rsid w:val="00D77FC5"/>
    <w:rsid w:val="00D94857"/>
    <w:rsid w:val="00D94D7E"/>
    <w:rsid w:val="00DA2A1B"/>
    <w:rsid w:val="00DA35F1"/>
    <w:rsid w:val="00DA78D2"/>
    <w:rsid w:val="00DB1B47"/>
    <w:rsid w:val="00DD20D4"/>
    <w:rsid w:val="00DD4B89"/>
    <w:rsid w:val="00DE084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325"/>
    <w:rsid w:val="00E455B9"/>
    <w:rsid w:val="00E45E2F"/>
    <w:rsid w:val="00E51199"/>
    <w:rsid w:val="00E55B08"/>
    <w:rsid w:val="00E624C3"/>
    <w:rsid w:val="00E83FBE"/>
    <w:rsid w:val="00E94BC9"/>
    <w:rsid w:val="00E96E09"/>
    <w:rsid w:val="00E97DEB"/>
    <w:rsid w:val="00EB1C44"/>
    <w:rsid w:val="00EB31A0"/>
    <w:rsid w:val="00ED0FFC"/>
    <w:rsid w:val="00ED4153"/>
    <w:rsid w:val="00EE39BE"/>
    <w:rsid w:val="00EE3E7A"/>
    <w:rsid w:val="00EF214F"/>
    <w:rsid w:val="00EF4A50"/>
    <w:rsid w:val="00F07F29"/>
    <w:rsid w:val="00F10AB4"/>
    <w:rsid w:val="00F10C23"/>
    <w:rsid w:val="00F30AB0"/>
    <w:rsid w:val="00F32D19"/>
    <w:rsid w:val="00F370ED"/>
    <w:rsid w:val="00F469CD"/>
    <w:rsid w:val="00F47C6B"/>
    <w:rsid w:val="00F54D24"/>
    <w:rsid w:val="00F65031"/>
    <w:rsid w:val="00F66B2B"/>
    <w:rsid w:val="00F67310"/>
    <w:rsid w:val="00F70377"/>
    <w:rsid w:val="00F7274D"/>
    <w:rsid w:val="00F75A78"/>
    <w:rsid w:val="00F762F0"/>
    <w:rsid w:val="00F94B05"/>
    <w:rsid w:val="00F97EBA"/>
    <w:rsid w:val="00FB66F5"/>
    <w:rsid w:val="00FC11B6"/>
    <w:rsid w:val="00FC2418"/>
    <w:rsid w:val="00FC383E"/>
    <w:rsid w:val="00FC4F3B"/>
    <w:rsid w:val="00FC5FFC"/>
    <w:rsid w:val="00FD25D2"/>
    <w:rsid w:val="00FD7A0C"/>
    <w:rsid w:val="00FE2EAD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uiPriority w:val="99"/>
    <w:rsid w:val="003D4BF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semiHidden/>
    <w:unhideWhenUsed/>
    <w:rsid w:val="0042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0D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0D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E58A-0B96-4E31-872D-45D2D9B1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Штанов Максим Владимирович</cp:lastModifiedBy>
  <cp:revision>3</cp:revision>
  <cp:lastPrinted>2023-04-24T15:05:00Z</cp:lastPrinted>
  <dcterms:created xsi:type="dcterms:W3CDTF">2023-04-26T11:38:00Z</dcterms:created>
  <dcterms:modified xsi:type="dcterms:W3CDTF">2023-05-02T08:00:00Z</dcterms:modified>
  <cp:category>Файлы документов</cp:category>
</cp:coreProperties>
</file>